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6C6A" w14:textId="77777777" w:rsidR="00F86F35" w:rsidRDefault="00F86F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8ECF3BE" w14:textId="77777777" w:rsidR="00F86F35" w:rsidRPr="001B1685" w:rsidRDefault="001B1685">
      <w:pPr>
        <w:pStyle w:val="Cmsor2"/>
        <w:tabs>
          <w:tab w:val="center" w:pos="8789"/>
        </w:tabs>
        <w:rPr>
          <w:rFonts w:ascii="Times New Roman" w:hAnsi="Times New Roman" w:cs="Times New Roman"/>
          <w:lang w:val="hu-HU"/>
        </w:rPr>
      </w:pPr>
      <w:bookmarkStart w:id="0" w:name="_heading=h.do8iqz8n8xq" w:colFirst="0" w:colLast="0"/>
      <w:bookmarkEnd w:id="0"/>
      <w:r w:rsidRPr="001B1685">
        <w:rPr>
          <w:rFonts w:ascii="Times New Roman" w:hAnsi="Times New Roman" w:cs="Times New Roman"/>
          <w:lang w:val="hu-HU"/>
        </w:rPr>
        <w:t>A Diplomamunka témaválasztás menete</w:t>
      </w:r>
    </w:p>
    <w:p w14:paraId="254F77EC" w14:textId="77777777" w:rsidR="00F86F35" w:rsidRPr="001B1685" w:rsidRDefault="001B1685">
      <w:pPr>
        <w:pStyle w:val="Cmsor3"/>
        <w:tabs>
          <w:tab w:val="center" w:pos="8789"/>
        </w:tabs>
        <w:rPr>
          <w:rFonts w:ascii="Times New Roman" w:hAnsi="Times New Roman" w:cs="Times New Roman"/>
          <w:lang w:val="hu-HU"/>
        </w:rPr>
      </w:pPr>
      <w:bookmarkStart w:id="1" w:name="_heading=h.i16iqkjdweyq" w:colFirst="0" w:colLast="0"/>
      <w:bookmarkEnd w:id="1"/>
      <w:r w:rsidRPr="001B1685">
        <w:rPr>
          <w:rFonts w:ascii="Times New Roman" w:hAnsi="Times New Roman" w:cs="Times New Roman"/>
          <w:lang w:val="hu-HU"/>
        </w:rPr>
        <w:t>Téma és konzulensek választása</w:t>
      </w:r>
    </w:p>
    <w:p w14:paraId="74B85F8A" w14:textId="77777777" w:rsidR="00F86F35" w:rsidRPr="001B1685" w:rsidRDefault="001B1685">
      <w:pPr>
        <w:pStyle w:val="Cmsor5"/>
        <w:tabs>
          <w:tab w:val="center" w:pos="8789"/>
        </w:tabs>
        <w:rPr>
          <w:rFonts w:ascii="Times New Roman" w:hAnsi="Times New Roman" w:cs="Times New Roman"/>
          <w:sz w:val="24"/>
          <w:szCs w:val="24"/>
          <w:lang w:val="hu-HU"/>
        </w:rPr>
      </w:pPr>
      <w:bookmarkStart w:id="2" w:name="_heading=h.bs7ew5f4nrdh" w:colFirst="0" w:colLast="0"/>
      <w:bookmarkEnd w:id="2"/>
      <w:r w:rsidRPr="001B1685">
        <w:rPr>
          <w:rFonts w:ascii="Times New Roman" w:hAnsi="Times New Roman" w:cs="Times New Roman"/>
          <w:sz w:val="24"/>
          <w:szCs w:val="24"/>
          <w:lang w:val="hu-HU"/>
        </w:rPr>
        <w:t>A téma lehet:</w:t>
      </w:r>
    </w:p>
    <w:p w14:paraId="603623EC" w14:textId="77777777" w:rsidR="00F86F35" w:rsidRPr="001B1685" w:rsidRDefault="001B1685">
      <w:pPr>
        <w:numPr>
          <w:ilvl w:val="0"/>
          <w:numId w:val="2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 hallgató által hozott, saját téma; (Ebben az esetben mindenképp szükséges a választott belső konzulenssel való előzetes egyeztetés! Abban az esetben, ha a hallgató által választott saját téma kerül benyújtásra, amelyről a megjelölt belső konzulens/témave</w:t>
      </w: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zető nem tud, a téma automatikusan elutasításra kerül.)</w:t>
      </w:r>
    </w:p>
    <w:p w14:paraId="180CF911" w14:textId="77777777" w:rsidR="00F86F35" w:rsidRPr="001B1685" w:rsidRDefault="001B1685">
      <w:pPr>
        <w:numPr>
          <w:ilvl w:val="0"/>
          <w:numId w:val="2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 tanszék kollégái által meghirdetett, belső konzulenshez rendelt téma.</w:t>
      </w:r>
    </w:p>
    <w:p w14:paraId="44BBBCF8" w14:textId="77777777" w:rsidR="00F86F35" w:rsidRPr="001B1685" w:rsidRDefault="00F86F35">
      <w:pPr>
        <w:tabs>
          <w:tab w:val="center" w:pos="8789"/>
        </w:tabs>
        <w:ind w:left="720"/>
        <w:rPr>
          <w:rFonts w:ascii="Times New Roman" w:eastAsia="Tahoma" w:hAnsi="Times New Roman" w:cs="Times New Roman"/>
          <w:color w:val="1A1A1A"/>
          <w:lang w:val="hu-HU"/>
        </w:rPr>
      </w:pPr>
    </w:p>
    <w:p w14:paraId="714D4DFB" w14:textId="77777777" w:rsidR="00F86F35" w:rsidRPr="001B1685" w:rsidRDefault="001B1685">
      <w:pPr>
        <w:pStyle w:val="Cmsor5"/>
        <w:tabs>
          <w:tab w:val="center" w:pos="8789"/>
        </w:tabs>
        <w:rPr>
          <w:rFonts w:ascii="Times New Roman" w:hAnsi="Times New Roman" w:cs="Times New Roman"/>
          <w:sz w:val="24"/>
          <w:szCs w:val="24"/>
          <w:lang w:val="hu-HU"/>
        </w:rPr>
      </w:pPr>
      <w:bookmarkStart w:id="3" w:name="_heading=h.kaqxuu9zscl" w:colFirst="0" w:colLast="0"/>
      <w:bookmarkEnd w:id="3"/>
      <w:r w:rsidRPr="001B1685">
        <w:rPr>
          <w:rFonts w:ascii="Times New Roman" w:hAnsi="Times New Roman" w:cs="Times New Roman"/>
          <w:sz w:val="24"/>
          <w:szCs w:val="24"/>
          <w:lang w:val="hu-HU"/>
        </w:rPr>
        <w:t>A téma és a hozzá rendelt belső konzulens kiválasztása után a hallgató külső konzulenseket választ.</w:t>
      </w:r>
    </w:p>
    <w:p w14:paraId="3DB598DC" w14:textId="430365CD" w:rsidR="00F86F35" w:rsidRPr="001B1685" w:rsidRDefault="001B1685">
      <w:pPr>
        <w:pStyle w:val="Cmsor4"/>
        <w:numPr>
          <w:ilvl w:val="0"/>
          <w:numId w:val="3"/>
        </w:numPr>
        <w:tabs>
          <w:tab w:val="center" w:pos="8789"/>
        </w:tabs>
        <w:spacing w:after="0"/>
        <w:rPr>
          <w:rFonts w:ascii="Times New Roman" w:eastAsia="Tahoma" w:hAnsi="Times New Roman" w:cs="Times New Roman"/>
          <w:b w:val="0"/>
          <w:bCs w:val="0"/>
          <w:color w:val="1A1A1A"/>
          <w:sz w:val="22"/>
          <w:szCs w:val="22"/>
          <w:lang w:val="hu-HU"/>
        </w:rPr>
      </w:pPr>
      <w:bookmarkStart w:id="4" w:name="_heading=h.89tjp62ruyu5" w:colFirst="0" w:colLast="0"/>
      <w:bookmarkEnd w:id="4"/>
      <w:r w:rsidRPr="001B1685">
        <w:rPr>
          <w:rFonts w:ascii="Times New Roman" w:eastAsia="Tahoma" w:hAnsi="Times New Roman" w:cs="Times New Roman"/>
          <w:b w:val="0"/>
          <w:bCs w:val="0"/>
          <w:color w:val="1A1A1A"/>
          <w:sz w:val="22"/>
          <w:szCs w:val="22"/>
          <w:lang w:val="hu-HU"/>
        </w:rPr>
        <w:t xml:space="preserve">Külső konzulens választása </w:t>
      </w:r>
      <w:r w:rsidRPr="001B1685">
        <w:rPr>
          <w:rFonts w:ascii="Times New Roman" w:eastAsia="Tahoma" w:hAnsi="Times New Roman" w:cs="Times New Roman"/>
          <w:b w:val="0"/>
          <w:bCs w:val="0"/>
          <w:color w:val="1A1A1A"/>
          <w:sz w:val="22"/>
          <w:szCs w:val="22"/>
          <w:lang w:val="hu-HU"/>
        </w:rPr>
        <w:t>kötelező. Külső egy külső s</w:t>
      </w:r>
      <w:r w:rsidRPr="001B1685">
        <w:rPr>
          <w:rFonts w:ascii="Times New Roman" w:eastAsia="Tahoma" w:hAnsi="Times New Roman" w:cs="Times New Roman"/>
          <w:b w:val="0"/>
          <w:bCs w:val="0"/>
          <w:color w:val="1A1A1A"/>
          <w:sz w:val="22"/>
          <w:szCs w:val="22"/>
          <w:lang w:val="hu-HU"/>
        </w:rPr>
        <w:t>z</w:t>
      </w:r>
      <w:r>
        <w:rPr>
          <w:rFonts w:ascii="Times New Roman" w:eastAsia="Tahoma" w:hAnsi="Times New Roman" w:cs="Times New Roman"/>
          <w:b w:val="0"/>
          <w:bCs w:val="0"/>
          <w:color w:val="1A1A1A"/>
          <w:sz w:val="22"/>
          <w:szCs w:val="22"/>
          <w:lang w:val="hu-HU"/>
        </w:rPr>
        <w:t>a</w:t>
      </w:r>
      <w:r w:rsidRPr="001B1685">
        <w:rPr>
          <w:rFonts w:ascii="Times New Roman" w:eastAsia="Tahoma" w:hAnsi="Times New Roman" w:cs="Times New Roman"/>
          <w:b w:val="0"/>
          <w:bCs w:val="0"/>
          <w:color w:val="1A1A1A"/>
          <w:sz w:val="22"/>
          <w:szCs w:val="22"/>
          <w:lang w:val="hu-HU"/>
        </w:rPr>
        <w:t xml:space="preserve">kember, nem állhat sem állandó, sem megbízásos munkaviszonyban a Széchenyi István Egyetemmel. </w:t>
      </w:r>
    </w:p>
    <w:p w14:paraId="7AB6015E" w14:textId="77777777" w:rsidR="00F86F35" w:rsidRPr="001B1685" w:rsidRDefault="001B1685">
      <w:pPr>
        <w:numPr>
          <w:ilvl w:val="0"/>
          <w:numId w:val="3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 belső konzulens általában a képzés előadója, illetve az egyetem más tanszékeinek kollégája. Szakmai támogatást nyújt, koordinálja,</w:t>
      </w: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 xml:space="preserve"> felügyeli a munkát, segít az esetleges elakadásoknál.</w:t>
      </w:r>
    </w:p>
    <w:p w14:paraId="335F5DFF" w14:textId="77777777" w:rsidR="00F86F35" w:rsidRPr="001B1685" w:rsidRDefault="001B1685">
      <w:pPr>
        <w:numPr>
          <w:ilvl w:val="0"/>
          <w:numId w:val="3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 külső konzulens olyan külső szakember, aki szakmai környezetben szerzett tapasztalatokkal, szakmai hozzáértésével segíti a hallgató munkáját.</w:t>
      </w:r>
    </w:p>
    <w:p w14:paraId="6CA5DA5F" w14:textId="77777777" w:rsidR="00F86F35" w:rsidRPr="001B1685" w:rsidRDefault="001B1685">
      <w:pPr>
        <w:numPr>
          <w:ilvl w:val="0"/>
          <w:numId w:val="3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 külső konzulens rendelkezik főiskolai / egyetemi végzet</w:t>
      </w: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 xml:space="preserve">tséggel. </w:t>
      </w:r>
    </w:p>
    <w:p w14:paraId="31B76D71" w14:textId="77777777" w:rsidR="00F86F35" w:rsidRPr="001B1685" w:rsidRDefault="00F86F35">
      <w:pPr>
        <w:tabs>
          <w:tab w:val="center" w:pos="8789"/>
        </w:tabs>
        <w:ind w:left="720"/>
        <w:rPr>
          <w:rFonts w:ascii="Times New Roman" w:eastAsia="Tahoma" w:hAnsi="Times New Roman" w:cs="Times New Roman"/>
          <w:color w:val="1A1A1A"/>
          <w:lang w:val="hu-HU"/>
        </w:rPr>
      </w:pPr>
    </w:p>
    <w:p w14:paraId="64EE5680" w14:textId="77777777" w:rsidR="00F86F35" w:rsidRPr="001B1685" w:rsidRDefault="001B1685">
      <w:pPr>
        <w:pStyle w:val="Cmsor3"/>
        <w:tabs>
          <w:tab w:val="center" w:pos="8789"/>
        </w:tabs>
        <w:rPr>
          <w:rFonts w:ascii="Times New Roman" w:hAnsi="Times New Roman" w:cs="Times New Roman"/>
          <w:sz w:val="24"/>
          <w:szCs w:val="24"/>
          <w:lang w:val="hu-HU"/>
        </w:rPr>
      </w:pPr>
      <w:bookmarkStart w:id="5" w:name="_heading=h.25f6pi4pf8kj" w:colFirst="0" w:colLast="0"/>
      <w:bookmarkEnd w:id="5"/>
      <w:r w:rsidRPr="001B1685">
        <w:rPr>
          <w:rFonts w:ascii="Times New Roman" w:hAnsi="Times New Roman" w:cs="Times New Roman"/>
          <w:sz w:val="24"/>
          <w:szCs w:val="24"/>
          <w:lang w:val="hu-HU"/>
        </w:rPr>
        <w:t>Témaválasztás elfogadtatásához szükséges adatlapok</w:t>
      </w:r>
    </w:p>
    <w:p w14:paraId="26794D29" w14:textId="77777777" w:rsidR="00F86F35" w:rsidRPr="001B1685" w:rsidRDefault="001B1685">
      <w:pPr>
        <w:pStyle w:val="Cmsor5"/>
        <w:tabs>
          <w:tab w:val="center" w:pos="8789"/>
        </w:tabs>
        <w:rPr>
          <w:rFonts w:ascii="Times New Roman" w:hAnsi="Times New Roman" w:cs="Times New Roman"/>
          <w:sz w:val="24"/>
          <w:szCs w:val="24"/>
          <w:lang w:val="hu-HU"/>
        </w:rPr>
      </w:pPr>
      <w:bookmarkStart w:id="6" w:name="_heading=h.41tqhyn1auzb" w:colFirst="0" w:colLast="0"/>
      <w:bookmarkEnd w:id="6"/>
      <w:r w:rsidRPr="001B1685">
        <w:rPr>
          <w:rFonts w:ascii="Times New Roman" w:hAnsi="Times New Roman" w:cs="Times New Roman"/>
          <w:sz w:val="24"/>
          <w:szCs w:val="24"/>
          <w:lang w:val="hu-HU"/>
        </w:rPr>
        <w:t>Nyilvános dolgozat esetén:</w:t>
      </w:r>
    </w:p>
    <w:p w14:paraId="1691DD83" w14:textId="77777777" w:rsidR="00F86F35" w:rsidRPr="001B1685" w:rsidRDefault="001B1685">
      <w:pPr>
        <w:numPr>
          <w:ilvl w:val="0"/>
          <w:numId w:val="1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Feladat-kiíró lap szakdolgozathoz, diplomamunkához a külső konzulens és hallgató aláírásával.</w:t>
      </w:r>
    </w:p>
    <w:p w14:paraId="74EBA63B" w14:textId="77777777" w:rsidR="00F86F35" w:rsidRPr="001B1685" w:rsidRDefault="00F86F35">
      <w:pPr>
        <w:tabs>
          <w:tab w:val="center" w:pos="8789"/>
        </w:tabs>
        <w:rPr>
          <w:rFonts w:ascii="Times New Roman" w:eastAsia="Tahoma" w:hAnsi="Times New Roman" w:cs="Times New Roman"/>
          <w:color w:val="1A1A1A"/>
          <w:lang w:val="hu-HU"/>
        </w:rPr>
      </w:pPr>
    </w:p>
    <w:p w14:paraId="0F5515C1" w14:textId="77777777" w:rsidR="00F86F35" w:rsidRPr="001B1685" w:rsidRDefault="001B1685">
      <w:pPr>
        <w:tabs>
          <w:tab w:val="center" w:pos="8789"/>
        </w:tabs>
        <w:rPr>
          <w:rFonts w:ascii="Times New Roman" w:eastAsia="Tahoma" w:hAnsi="Times New Roman" w:cs="Times New Roman"/>
          <w:color w:val="1A1A1A"/>
          <w:lang w:val="hu-HU"/>
        </w:rPr>
      </w:pPr>
      <w:r w:rsidRPr="001B1685">
        <w:rPr>
          <w:rFonts w:ascii="Times New Roman" w:hAnsi="Times New Roman" w:cs="Times New Roman"/>
          <w:b/>
          <w:bCs/>
          <w:lang w:val="hu-HU"/>
        </w:rPr>
        <w:t>Titkos szakdolgozat esetén:</w:t>
      </w:r>
    </w:p>
    <w:p w14:paraId="4E304B61" w14:textId="77777777" w:rsidR="00F86F35" w:rsidRPr="001B1685" w:rsidRDefault="001B1685">
      <w:pPr>
        <w:numPr>
          <w:ilvl w:val="0"/>
          <w:numId w:val="4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feladat-kiíró lap szakdolgozathoz, diplomamunkához a külső konzulens és hallgató aláírásával;</w:t>
      </w:r>
    </w:p>
    <w:p w14:paraId="2DC89FE8" w14:textId="77777777" w:rsidR="00F86F35" w:rsidRPr="001B1685" w:rsidRDefault="001B1685">
      <w:pPr>
        <w:numPr>
          <w:ilvl w:val="0"/>
          <w:numId w:val="4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adatlap téma titkos kezelésének kezdeményezéséhez.</w:t>
      </w:r>
    </w:p>
    <w:p w14:paraId="04AB4EB1" w14:textId="77777777" w:rsidR="00F86F35" w:rsidRPr="001B1685" w:rsidRDefault="001B1685">
      <w:pPr>
        <w:pStyle w:val="Cmsor5"/>
        <w:tabs>
          <w:tab w:val="center" w:pos="8789"/>
        </w:tabs>
        <w:rPr>
          <w:rFonts w:ascii="Times New Roman" w:hAnsi="Times New Roman" w:cs="Times New Roman"/>
          <w:sz w:val="24"/>
          <w:szCs w:val="24"/>
          <w:lang w:val="hu-HU"/>
        </w:rPr>
      </w:pPr>
      <w:bookmarkStart w:id="7" w:name="_heading=h.ynrkgy1qo1sk" w:colFirst="0" w:colLast="0"/>
      <w:bookmarkEnd w:id="7"/>
      <w:r w:rsidRPr="001B1685">
        <w:rPr>
          <w:rFonts w:ascii="Times New Roman" w:hAnsi="Times New Roman" w:cs="Times New Roman"/>
          <w:sz w:val="24"/>
          <w:szCs w:val="24"/>
          <w:lang w:val="hu-HU"/>
        </w:rPr>
        <w:t>Leadással kapcsolatos információk:</w:t>
      </w:r>
    </w:p>
    <w:p w14:paraId="3AF693C0" w14:textId="00BFB50D" w:rsidR="00F86F35" w:rsidRPr="001B1685" w:rsidRDefault="001B1685">
      <w:pPr>
        <w:numPr>
          <w:ilvl w:val="0"/>
          <w:numId w:val="5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 leadás formátuma: postai, vagy személyes úton szükséges eljuttatni a felad</w:t>
      </w: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atkiíró lap eredeti példányát az Egészségpszichológia mesterképzés kari titkársági szakreferensének (</w:t>
      </w:r>
      <w:proofErr w:type="spellStart"/>
      <w:r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Szilli</w:t>
      </w:r>
      <w:proofErr w:type="spellEnd"/>
      <w:r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 xml:space="preserve"> Flóra Janka</w:t>
      </w: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, Széchenyi István Egyetem, Egészség-, és Spottudományi Kar, Győr, Szent Imre út 26., 9024. 7-es iroda). Személyes leadás hétköznapokon 08:00 é</w:t>
      </w: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 xml:space="preserve">s 14:30 között. </w:t>
      </w:r>
    </w:p>
    <w:p w14:paraId="208EF01D" w14:textId="77777777" w:rsidR="00F86F35" w:rsidRPr="001B1685" w:rsidRDefault="001B1685">
      <w:pPr>
        <w:numPr>
          <w:ilvl w:val="0"/>
          <w:numId w:val="5"/>
        </w:numPr>
        <w:tabs>
          <w:tab w:val="center" w:pos="8789"/>
        </w:tabs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2"/>
          <w:szCs w:val="22"/>
          <w:lang w:val="hu-HU"/>
        </w:rPr>
        <w:t>Csak az olvasható minőségben elküldött dokumentumokat tudjuk befogadni.</w:t>
      </w:r>
    </w:p>
    <w:p w14:paraId="21231D3C" w14:textId="77777777" w:rsidR="00F86F35" w:rsidRPr="001B1685" w:rsidRDefault="00F86F35">
      <w:pPr>
        <w:tabs>
          <w:tab w:val="center" w:pos="8789"/>
        </w:tabs>
        <w:rPr>
          <w:rFonts w:ascii="Times New Roman" w:eastAsia="Tahoma" w:hAnsi="Times New Roman" w:cs="Times New Roman"/>
          <w:color w:val="1A1A1A"/>
          <w:lang w:val="hu-HU"/>
        </w:rPr>
      </w:pPr>
    </w:p>
    <w:p w14:paraId="5B2557B8" w14:textId="77777777" w:rsidR="00F86F35" w:rsidRPr="001B1685" w:rsidRDefault="00F86F35">
      <w:pPr>
        <w:tabs>
          <w:tab w:val="center" w:pos="8789"/>
        </w:tabs>
        <w:rPr>
          <w:rFonts w:ascii="Times New Roman" w:eastAsia="Tahoma" w:hAnsi="Times New Roman" w:cs="Times New Roman"/>
          <w:color w:val="1A1A1A"/>
          <w:lang w:val="hu-HU"/>
        </w:rPr>
      </w:pPr>
    </w:p>
    <w:p w14:paraId="42A30E47" w14:textId="77777777" w:rsidR="00F86F35" w:rsidRPr="001B1685" w:rsidRDefault="001B1685">
      <w:pPr>
        <w:tabs>
          <w:tab w:val="center" w:pos="8789"/>
        </w:tabs>
        <w:rPr>
          <w:rFonts w:ascii="Times New Roman" w:eastAsia="Tahoma" w:hAnsi="Times New Roman" w:cs="Times New Roman"/>
          <w:color w:val="1A1A1A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lang w:val="hu-HU"/>
        </w:rPr>
        <w:t xml:space="preserve">Kérdés esetén kérem forduljanak a képzés kari titkársági szakreferenséhez: </w:t>
      </w:r>
      <w:r w:rsidRPr="001B1685">
        <w:rPr>
          <w:rFonts w:ascii="Times New Roman" w:eastAsia="Tahoma" w:hAnsi="Times New Roman" w:cs="Times New Roman"/>
          <w:color w:val="1A1A1A"/>
          <w:lang w:val="hu-HU"/>
        </w:rPr>
        <w:br/>
      </w:r>
    </w:p>
    <w:p w14:paraId="04678ADF" w14:textId="35E453A4" w:rsidR="00F86F35" w:rsidRPr="001B1685" w:rsidRDefault="001B1685">
      <w:pPr>
        <w:tabs>
          <w:tab w:val="center" w:pos="8789"/>
        </w:tabs>
        <w:rPr>
          <w:rFonts w:ascii="Times New Roman" w:eastAsia="Tahoma" w:hAnsi="Times New Roman" w:cs="Times New Roman"/>
          <w:b/>
          <w:bCs/>
          <w:color w:val="1A1A1A"/>
          <w:sz w:val="20"/>
          <w:szCs w:val="20"/>
          <w:lang w:val="hu-HU"/>
        </w:rPr>
      </w:pPr>
      <w:proofErr w:type="spellStart"/>
      <w:r w:rsidRPr="001B1685">
        <w:rPr>
          <w:rFonts w:ascii="Times New Roman" w:eastAsia="Tahoma" w:hAnsi="Times New Roman" w:cs="Times New Roman"/>
          <w:b/>
          <w:bCs/>
          <w:color w:val="1A1A1A"/>
          <w:sz w:val="20"/>
          <w:szCs w:val="20"/>
          <w:lang w:val="hu-HU"/>
        </w:rPr>
        <w:t>Szilli</w:t>
      </w:r>
      <w:proofErr w:type="spellEnd"/>
      <w:r w:rsidRPr="001B1685">
        <w:rPr>
          <w:rFonts w:ascii="Times New Roman" w:eastAsia="Tahoma" w:hAnsi="Times New Roman" w:cs="Times New Roman"/>
          <w:b/>
          <w:bCs/>
          <w:color w:val="1A1A1A"/>
          <w:sz w:val="20"/>
          <w:szCs w:val="20"/>
          <w:lang w:val="hu-HU"/>
        </w:rPr>
        <w:t xml:space="preserve"> Flóra</w:t>
      </w:r>
    </w:p>
    <w:p w14:paraId="13472EA8" w14:textId="1982804D" w:rsidR="00F86F35" w:rsidRPr="001B1685" w:rsidRDefault="001B1685">
      <w:pPr>
        <w:tabs>
          <w:tab w:val="center" w:pos="8789"/>
        </w:tabs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</w:pPr>
      <w:hyperlink r:id="rId8" w:history="1">
        <w:r w:rsidRPr="00D575AB">
          <w:rPr>
            <w:rStyle w:val="Hiperhivatkozs"/>
            <w:rFonts w:ascii="Times New Roman" w:eastAsia="Tahoma" w:hAnsi="Times New Roman" w:cs="Times New Roman"/>
            <w:sz w:val="20"/>
            <w:szCs w:val="20"/>
            <w:lang w:val="hu-HU"/>
          </w:rPr>
          <w:t>szillif.flora.janka@sze.hu</w:t>
        </w:r>
      </w:hyperlink>
      <w:r w:rsidRPr="001B1685"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  <w:t xml:space="preserve"> </w:t>
      </w:r>
    </w:p>
    <w:p w14:paraId="1C2F060B" w14:textId="0ECC0163" w:rsidR="00F86F35" w:rsidRPr="001B1685" w:rsidRDefault="001B1685">
      <w:pPr>
        <w:tabs>
          <w:tab w:val="center" w:pos="8789"/>
        </w:tabs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</w:pPr>
      <w:r w:rsidRPr="001B1685"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  <w:t>+36 96</w:t>
      </w:r>
      <w:r w:rsidRPr="001B1685"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  <w:t xml:space="preserve"> 503</w:t>
      </w:r>
      <w:r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  <w:t> </w:t>
      </w:r>
      <w:r w:rsidRPr="001B1685"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  <w:t>400</w:t>
      </w:r>
      <w:r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  <w:t xml:space="preserve"> / </w:t>
      </w:r>
      <w:r w:rsidRPr="001B1685">
        <w:rPr>
          <w:rFonts w:ascii="Times New Roman" w:eastAsia="Tahoma" w:hAnsi="Times New Roman" w:cs="Times New Roman"/>
          <w:color w:val="1A1A1A"/>
          <w:sz w:val="20"/>
          <w:szCs w:val="20"/>
          <w:lang w:val="hu-HU"/>
        </w:rPr>
        <w:t>3590</w:t>
      </w:r>
    </w:p>
    <w:sectPr w:rsidR="00F86F35" w:rsidRPr="001B16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21" w:right="907" w:bottom="907" w:left="907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C46F6" w14:textId="77777777" w:rsidR="00000000" w:rsidRDefault="001B1685">
      <w:r>
        <w:separator/>
      </w:r>
    </w:p>
  </w:endnote>
  <w:endnote w:type="continuationSeparator" w:id="0">
    <w:p w14:paraId="07F9F091" w14:textId="77777777" w:rsidR="00000000" w:rsidRDefault="001B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081CC7D-C809-4B6E-979F-B4A04330AA32}"/>
    <w:embedBold r:id="rId2" w:fontKey="{95814CFA-E5E8-4280-A7E4-1F8DEC35AB0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E4B3B68-5A3B-41D0-85A9-096FB6A3F9B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E0E19BE0-E016-4C7D-8B02-0F62B48FA4AD}"/>
    <w:embedBold r:id="rId5" w:fontKey="{3833001E-C933-4DF1-A11E-924D266D821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C6795F3-E686-406C-A0B3-3BAD5D87B0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8FA5" w14:textId="77777777" w:rsidR="00F86F35" w:rsidRDefault="00F86F35">
    <w:pPr>
      <w:tabs>
        <w:tab w:val="left" w:pos="7749"/>
      </w:tabs>
      <w:rPr>
        <w:rFonts w:ascii="Tahoma" w:eastAsia="Tahoma" w:hAnsi="Tahoma" w:cs="Tahoma"/>
        <w:b/>
        <w:bCs/>
        <w:color w:val="1A1A1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9349" w14:textId="77777777" w:rsidR="00F86F35" w:rsidRDefault="001B1685">
    <w:pPr>
      <w:tabs>
        <w:tab w:val="left" w:pos="1304"/>
      </w:tabs>
      <w:rPr>
        <w:rFonts w:ascii="Tahoma" w:eastAsia="Tahoma" w:hAnsi="Tahoma" w:cs="Tahoma"/>
        <w:b/>
        <w:bCs/>
        <w:color w:val="FFFFFF"/>
        <w:sz w:val="18"/>
        <w:szCs w:val="18"/>
      </w:rPr>
    </w:pPr>
    <w:r>
      <w:rPr>
        <w:rFonts w:ascii="Tahoma" w:eastAsia="Tahoma" w:hAnsi="Tahoma" w:cs="Tahoma"/>
        <w:b/>
        <w:bCs/>
        <w:color w:val="FFFFFF"/>
        <w:sz w:val="18"/>
        <w:szCs w:val="18"/>
      </w:rPr>
      <w:tab/>
      <w:t>SZERVEZETI EGYSÉG FELIRATTAL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2767FF1" wp14:editId="77172FD1">
          <wp:simplePos x="0" y="0"/>
          <wp:positionH relativeFrom="column">
            <wp:posOffset>-14223</wp:posOffset>
          </wp:positionH>
          <wp:positionV relativeFrom="paragraph">
            <wp:posOffset>-158114</wp:posOffset>
          </wp:positionV>
          <wp:extent cx="6400800" cy="800100"/>
          <wp:effectExtent l="0" t="0" r="0" b="0"/>
          <wp:wrapNone/>
          <wp:docPr id="3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6C29B6" w14:textId="77777777" w:rsidR="00F86F35" w:rsidRDefault="001B1685">
    <w:pPr>
      <w:pBdr>
        <w:top w:val="nil"/>
        <w:left w:val="nil"/>
        <w:bottom w:val="nil"/>
        <w:right w:val="nil"/>
        <w:between w:val="nil"/>
      </w:pBdr>
      <w:tabs>
        <w:tab w:val="left" w:pos="1304"/>
      </w:tabs>
      <w:spacing w:before="60"/>
      <w:ind w:left="720"/>
      <w:rPr>
        <w:rFonts w:ascii="Tahoma" w:eastAsia="Tahoma" w:hAnsi="Tahoma" w:cs="Tahoma"/>
        <w:color w:val="FFFFFF"/>
        <w:sz w:val="15"/>
        <w:szCs w:val="15"/>
      </w:rPr>
    </w:pP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color w:val="000000"/>
      </w:rPr>
      <w:pict w14:anchorId="4F925B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3" o:spid="_x0000_i1025" type="#_x0000_t75" alt="" style="width:6pt;height:6pt;visibility:visible;mso-wrap-style:square;mso-width-percent:0;mso-height-percent:0;mso-width-percent:0;mso-height-percent:0" o:bullet="t">
          <v:imagedata r:id="rId2" o:title=""/>
          <o:lock v:ext="edit" aspectratio="f"/>
        </v:shape>
      </w:pict>
    </w:r>
    <w:proofErr w:type="spellStart"/>
    <w:r>
      <w:rPr>
        <w:rFonts w:ascii="Tahoma" w:eastAsia="Tahoma" w:hAnsi="Tahoma" w:cs="Tahoma"/>
        <w:color w:val="FFFFFF"/>
        <w:sz w:val="15"/>
        <w:szCs w:val="15"/>
      </w:rPr>
      <w:t>Győr</w:t>
    </w:r>
    <w:proofErr w:type="spellEnd"/>
    <w:r>
      <w:rPr>
        <w:rFonts w:ascii="Tahoma" w:eastAsia="Tahoma" w:hAnsi="Tahoma" w:cs="Tahoma"/>
        <w:color w:val="FFFFFF"/>
        <w:sz w:val="15"/>
        <w:szCs w:val="15"/>
      </w:rPr>
      <w:t xml:space="preserve">, </w:t>
    </w:r>
    <w:proofErr w:type="spellStart"/>
    <w:r>
      <w:rPr>
        <w:rFonts w:ascii="Tahoma" w:eastAsia="Tahoma" w:hAnsi="Tahoma" w:cs="Tahoma"/>
        <w:color w:val="FFFFFF"/>
        <w:sz w:val="15"/>
        <w:szCs w:val="15"/>
      </w:rPr>
      <w:t>Egyetem</w:t>
    </w:r>
    <w:proofErr w:type="spellEnd"/>
    <w:r>
      <w:rPr>
        <w:rFonts w:ascii="Tahoma" w:eastAsia="Tahoma" w:hAnsi="Tahoma" w:cs="Tahoma"/>
        <w:color w:val="FFFFFF"/>
        <w:sz w:val="15"/>
        <w:szCs w:val="15"/>
      </w:rPr>
      <w:t xml:space="preserve"> </w:t>
    </w:r>
    <w:proofErr w:type="spellStart"/>
    <w:r>
      <w:rPr>
        <w:rFonts w:ascii="Tahoma" w:eastAsia="Tahoma" w:hAnsi="Tahoma" w:cs="Tahoma"/>
        <w:color w:val="FFFFFF"/>
        <w:sz w:val="15"/>
        <w:szCs w:val="15"/>
      </w:rPr>
      <w:t>tér</w:t>
    </w:r>
    <w:proofErr w:type="spellEnd"/>
    <w:r>
      <w:rPr>
        <w:rFonts w:ascii="Tahoma" w:eastAsia="Tahoma" w:hAnsi="Tahoma" w:cs="Tahoma"/>
        <w:color w:val="FFFFFF"/>
        <w:sz w:val="15"/>
        <w:szCs w:val="15"/>
      </w:rPr>
      <w:t xml:space="preserve"> 1. 9007 </w:t>
    </w:r>
    <w:proofErr w:type="spellStart"/>
    <w:r>
      <w:rPr>
        <w:rFonts w:ascii="Tahoma" w:eastAsia="Tahoma" w:hAnsi="Tahoma" w:cs="Tahoma"/>
        <w:color w:val="FFFFFF"/>
        <w:sz w:val="15"/>
        <w:szCs w:val="15"/>
      </w:rPr>
      <w:t>Győr</w:t>
    </w:r>
    <w:proofErr w:type="spellEnd"/>
    <w:r>
      <w:rPr>
        <w:rFonts w:ascii="Tahoma" w:eastAsia="Tahoma" w:hAnsi="Tahoma" w:cs="Tahoma"/>
        <w:color w:val="FFFFFF"/>
        <w:sz w:val="15"/>
        <w:szCs w:val="15"/>
      </w:rPr>
      <w:t>, Pf. 701.</w:t>
    </w:r>
  </w:p>
  <w:p w14:paraId="68893548" w14:textId="77777777" w:rsidR="00F86F35" w:rsidRDefault="001B1685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1304"/>
      </w:tabs>
      <w:ind w:right="21"/>
      <w:rPr>
        <w:color w:val="FFFFFF"/>
      </w:rPr>
    </w:pP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3CBA661F" wp14:editId="55EC798B">
          <wp:extent cx="128512" cy="128512"/>
          <wp:effectExtent l="0" t="0" r="0" b="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12" cy="1285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  <w:t xml:space="preserve"> +36 96 503 440</w:t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6BFFB1DE" wp14:editId="4B5792D3">
          <wp:extent cx="92323" cy="92323"/>
          <wp:effectExtent l="0" t="0" r="0" b="0"/>
          <wp:docPr id="3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23" cy="92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  <w:t xml:space="preserve">+36 96 503 440 </w:t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79A8882F" wp14:editId="517D639E">
          <wp:extent cx="92580" cy="92580"/>
          <wp:effectExtent l="0" t="0" r="0" b="0"/>
          <wp:docPr id="3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580" cy="92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  <w:t xml:space="preserve">info@sze.hu </w:t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526377A5" wp14:editId="4CF1C736">
          <wp:extent cx="92226" cy="92226"/>
          <wp:effectExtent l="0" t="0" r="0" b="0"/>
          <wp:docPr id="3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26" cy="922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  <w:t>http://uni.sze.hu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4E76" w14:textId="77777777" w:rsidR="00F86F35" w:rsidRPr="001B1685" w:rsidRDefault="001B1685">
    <w:pPr>
      <w:spacing w:before="120"/>
      <w:rPr>
        <w:rFonts w:ascii="Tahoma" w:eastAsia="Tahoma" w:hAnsi="Tahoma" w:cs="Tahoma"/>
        <w:b/>
        <w:bCs/>
        <w:color w:val="1A1A1A"/>
        <w:sz w:val="18"/>
        <w:szCs w:val="18"/>
        <w:lang w:val="hu-HU"/>
      </w:rPr>
    </w:pPr>
    <w:r w:rsidRPr="001B1685">
      <w:rPr>
        <w:rFonts w:ascii="Tahoma" w:eastAsia="Tahoma" w:hAnsi="Tahoma" w:cs="Tahoma"/>
        <w:b/>
        <w:bCs/>
        <w:color w:val="1A1A1A"/>
        <w:sz w:val="18"/>
        <w:szCs w:val="18"/>
        <w:lang w:val="hu-HU"/>
      </w:rPr>
      <w:t>EGÉSZSÉG ÉS SPORTTUDOMÁNYI KAR</w:t>
    </w:r>
    <w:r w:rsidRPr="001B1685">
      <w:rPr>
        <w:rFonts w:ascii="Tahoma" w:eastAsia="Tahoma" w:hAnsi="Tahoma" w:cs="Tahoma"/>
        <w:b/>
        <w:bCs/>
        <w:color w:val="1A1A1A"/>
        <w:sz w:val="18"/>
        <w:szCs w:val="18"/>
        <w:lang w:val="hu-HU"/>
      </w:rPr>
      <w:br/>
    </w:r>
    <w:r w:rsidRPr="001B1685">
      <w:rPr>
        <w:rFonts w:ascii="Tahoma" w:eastAsia="Tahoma" w:hAnsi="Tahoma" w:cs="Tahoma"/>
        <w:b/>
        <w:bCs/>
        <w:color w:val="1A1A1A"/>
        <w:sz w:val="18"/>
        <w:szCs w:val="18"/>
        <w:lang w:val="hu-HU"/>
      </w:rPr>
      <w:t>Pszichológia és Egészségügyi Menedzsment Tanszék</w:t>
    </w:r>
    <w:r w:rsidRPr="001B1685">
      <w:rPr>
        <w:noProof/>
        <w:lang w:val="hu-HU"/>
      </w:rPr>
      <w:drawing>
        <wp:anchor distT="0" distB="0" distL="0" distR="0" simplePos="0" relativeHeight="251659264" behindDoc="1" locked="0" layoutInCell="1" hidden="0" allowOverlap="1" wp14:anchorId="422EE107" wp14:editId="1B7B9FCA">
          <wp:simplePos x="0" y="0"/>
          <wp:positionH relativeFrom="column">
            <wp:posOffset>6350</wp:posOffset>
          </wp:positionH>
          <wp:positionV relativeFrom="paragraph">
            <wp:posOffset>-30478</wp:posOffset>
          </wp:positionV>
          <wp:extent cx="6400800" cy="800100"/>
          <wp:effectExtent l="0" t="0" r="0" b="0"/>
          <wp:wrapNone/>
          <wp:docPr id="27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92DE42" w14:textId="77777777" w:rsidR="00F86F35" w:rsidRPr="001B1685" w:rsidRDefault="001B1685">
    <w:pPr>
      <w:tabs>
        <w:tab w:val="center" w:pos="4703"/>
        <w:tab w:val="right" w:pos="9406"/>
      </w:tabs>
      <w:rPr>
        <w:rFonts w:ascii="Tahoma" w:eastAsia="Tahoma" w:hAnsi="Tahoma" w:cs="Tahoma"/>
        <w:color w:val="1A1A1A"/>
        <w:sz w:val="15"/>
        <w:szCs w:val="15"/>
        <w:lang w:val="hu-HU"/>
      </w:rPr>
    </w:pPr>
    <w:r w:rsidRPr="001B1685">
      <w:rPr>
        <w:rFonts w:ascii="Tahoma" w:eastAsia="Tahoma" w:hAnsi="Tahoma" w:cs="Tahoma"/>
        <w:color w:val="1A1A1A"/>
        <w:sz w:val="15"/>
        <w:szCs w:val="15"/>
        <w:lang w:val="hu-HU"/>
      </w:rPr>
      <w:t xml:space="preserve">9024 Győr, Szent Imre utca 26-28. </w:t>
    </w:r>
    <w:r w:rsidRPr="001B1685">
      <w:rPr>
        <w:rFonts w:ascii="Tahoma" w:eastAsia="Tahoma" w:hAnsi="Tahoma" w:cs="Tahoma"/>
        <w:color w:val="1A1A1A"/>
        <w:sz w:val="15"/>
        <w:szCs w:val="15"/>
        <w:lang w:val="hu-HU"/>
      </w:rPr>
      <w:br/>
      <w:t>+36 96 503 400/3590</w:t>
    </w:r>
  </w:p>
  <w:p w14:paraId="26655834" w14:textId="593AEA91" w:rsidR="00F86F35" w:rsidRPr="001B1685" w:rsidRDefault="001B1685">
    <w:pPr>
      <w:tabs>
        <w:tab w:val="center" w:pos="4703"/>
        <w:tab w:val="right" w:pos="9406"/>
      </w:tabs>
      <w:rPr>
        <w:rFonts w:ascii="Tahoma" w:eastAsia="Tahoma" w:hAnsi="Tahoma" w:cs="Tahoma"/>
        <w:color w:val="1A1A1A"/>
        <w:sz w:val="15"/>
        <w:szCs w:val="15"/>
        <w:lang w:val="hu-HU"/>
      </w:rPr>
    </w:pPr>
    <w:hyperlink r:id="rId2" w:history="1">
      <w:r w:rsidRPr="001B1685">
        <w:rPr>
          <w:rStyle w:val="Hiperhivatkozs"/>
          <w:rFonts w:ascii="Tahoma" w:eastAsia="Tahoma" w:hAnsi="Tahoma" w:cs="Tahoma"/>
          <w:sz w:val="15"/>
          <w:szCs w:val="15"/>
          <w:lang w:val="hu-HU"/>
        </w:rPr>
        <w:t>szilli.flora.janka@sze.hu</w:t>
      </w:r>
    </w:hyperlink>
  </w:p>
  <w:bookmarkStart w:id="8" w:name="_heading=h.tiktn0k2n2ua" w:colFirst="0" w:colLast="0"/>
  <w:bookmarkEnd w:id="8"/>
  <w:p w14:paraId="18F58EA5" w14:textId="77777777" w:rsidR="00F86F35" w:rsidRPr="001B1685" w:rsidRDefault="001B1685">
    <w:pPr>
      <w:tabs>
        <w:tab w:val="center" w:pos="4703"/>
        <w:tab w:val="right" w:pos="9406"/>
      </w:tabs>
      <w:rPr>
        <w:rFonts w:ascii="Tahoma" w:eastAsia="Tahoma" w:hAnsi="Tahoma" w:cs="Tahoma"/>
        <w:b/>
        <w:bCs/>
        <w:color w:val="1A1A1A"/>
        <w:sz w:val="18"/>
        <w:szCs w:val="18"/>
        <w:lang w:val="hu-HU"/>
      </w:rPr>
    </w:pPr>
    <w:r w:rsidRPr="001B1685">
      <w:rPr>
        <w:lang w:val="hu-HU"/>
      </w:rPr>
      <w:fldChar w:fldCharType="begin"/>
    </w:r>
    <w:r w:rsidRPr="001B1685">
      <w:rPr>
        <w:lang w:val="hu-HU"/>
      </w:rPr>
      <w:instrText xml:space="preserve"> HYPERLINK "http://www.uni.sze.hu" \h </w:instrText>
    </w:r>
    <w:r w:rsidRPr="001B1685">
      <w:rPr>
        <w:lang w:val="hu-HU"/>
      </w:rPr>
      <w:fldChar w:fldCharType="separate"/>
    </w:r>
    <w:r w:rsidRPr="001B1685">
      <w:rPr>
        <w:rFonts w:ascii="Tahoma" w:eastAsia="Tahoma" w:hAnsi="Tahoma" w:cs="Tahoma"/>
        <w:color w:val="0563C1"/>
        <w:sz w:val="15"/>
        <w:szCs w:val="15"/>
        <w:u w:val="single"/>
        <w:lang w:val="hu-HU"/>
      </w:rPr>
      <w:t>www.uni.sze.hu</w:t>
    </w:r>
    <w:r w:rsidRPr="001B1685">
      <w:rPr>
        <w:rFonts w:ascii="Tahoma" w:eastAsia="Tahoma" w:hAnsi="Tahoma" w:cs="Tahoma"/>
        <w:color w:val="0563C1"/>
        <w:sz w:val="15"/>
        <w:szCs w:val="15"/>
        <w:u w:val="single"/>
        <w:lang w:val="hu-HU"/>
      </w:rPr>
      <w:fldChar w:fldCharType="end"/>
    </w:r>
    <w:r w:rsidRPr="001B1685">
      <w:rPr>
        <w:rFonts w:ascii="Tahoma" w:eastAsia="Tahoma" w:hAnsi="Tahoma" w:cs="Tahoma"/>
        <w:color w:val="1A1A1A"/>
        <w:sz w:val="15"/>
        <w:szCs w:val="15"/>
        <w:lang w:val="hu-H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95C8" w14:textId="77777777" w:rsidR="00000000" w:rsidRDefault="001B1685">
      <w:r>
        <w:separator/>
      </w:r>
    </w:p>
  </w:footnote>
  <w:footnote w:type="continuationSeparator" w:id="0">
    <w:p w14:paraId="4C9240FE" w14:textId="77777777" w:rsidR="00000000" w:rsidRDefault="001B1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82E8" w14:textId="77777777" w:rsidR="00F86F35" w:rsidRDefault="001B1685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B817D22" wp14:editId="71AA56FE">
          <wp:extent cx="2133600" cy="546100"/>
          <wp:effectExtent l="0" t="0" r="0" b="0"/>
          <wp:docPr id="28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1EB7" w14:textId="77777777" w:rsidR="00F86F35" w:rsidRDefault="001B1685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ED83FB7" wp14:editId="3911299F">
          <wp:extent cx="2133600" cy="546100"/>
          <wp:effectExtent l="0" t="0" r="0" b="0"/>
          <wp:docPr id="30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61DB7" w14:textId="77777777" w:rsidR="00F86F35" w:rsidRDefault="001B1685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2744D63" wp14:editId="72C9C8F2">
          <wp:extent cx="2133600" cy="546100"/>
          <wp:effectExtent l="0" t="0" r="0" b="0"/>
          <wp:docPr id="29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49E"/>
    <w:multiLevelType w:val="multilevel"/>
    <w:tmpl w:val="9844C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411663"/>
    <w:multiLevelType w:val="multilevel"/>
    <w:tmpl w:val="0840B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657E6F"/>
    <w:multiLevelType w:val="multilevel"/>
    <w:tmpl w:val="93C80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CE65F3"/>
    <w:multiLevelType w:val="multilevel"/>
    <w:tmpl w:val="D1DC98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9813998"/>
    <w:multiLevelType w:val="multilevel"/>
    <w:tmpl w:val="673E4A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F35"/>
    <w:rsid w:val="001B1685"/>
    <w:rsid w:val="00F8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715411"/>
  <w15:docId w15:val="{A963A2F8-7949-4A6B-B3B8-88034B4C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D06B6B"/>
  </w:style>
  <w:style w:type="paragraph" w:styleId="llb">
    <w:name w:val="footer"/>
    <w:basedOn w:val="Norml"/>
    <w:link w:val="llb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D06B6B"/>
  </w:style>
  <w:style w:type="character" w:styleId="Hiperhivatkozs">
    <w:name w:val="Hyperlink"/>
    <w:basedOn w:val="Bekezdsalapbettpusa"/>
    <w:uiPriority w:val="99"/>
    <w:unhideWhenUsed/>
    <w:rsid w:val="006D6BF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rsid w:val="006D6BF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574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74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74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74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74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F2654"/>
    <w:pPr>
      <w:ind w:left="720"/>
      <w:contextualSpacing/>
    </w:p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illif.flora.janka@sze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zilli.flora.janka@sze.hu" TargetMode="External"/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l9F4DV+eBBb/L6HvFPUb6oYXQ==">CgMxLjAyDWguZG84aXF6OG44eHEyDmguaTE2aXFramR3ZXlxMg5oLmJzN2V3NWY0bnJkaDINaC5rYXF4dXU5enNjbDIOaC44OXRqcDYycnV5dTUyDmguMjVmNnBpNHBmOGtqMg5oLjQxdHFoeW4xYXV6YjIOaC55bnJrZ3kxcW8xc2syDmgudGlrdG4wazJuMnVhOAByITFnTHB0OWc3Z2JVWnlocWJfblV2b0w3T2praWxzRXdOUQ==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Mózsi Richárd</dc:creator>
  <cp:lastModifiedBy>Szilli Flóra</cp:lastModifiedBy>
  <cp:revision>2</cp:revision>
  <dcterms:created xsi:type="dcterms:W3CDTF">2026-03-26T08:27:00Z</dcterms:created>
  <dcterms:modified xsi:type="dcterms:W3CDTF">2026-03-26T08:27:00Z</dcterms:modified>
</cp:coreProperties>
</file>